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5" w:rsidRPr="00C879D1" w:rsidRDefault="004E66C5" w:rsidP="00241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C879D1">
            <w:rPr>
              <w:b/>
              <w:sz w:val="32"/>
              <w:szCs w:val="32"/>
            </w:rPr>
            <w:t>LOUISIANA</w:t>
          </w:r>
        </w:smartTag>
        <w:r w:rsidRPr="00C879D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879D1">
            <w:rPr>
              <w:b/>
              <w:sz w:val="32"/>
              <w:szCs w:val="32"/>
            </w:rPr>
            <w:t>STATE</w:t>
          </w:r>
        </w:smartTag>
      </w:smartTag>
      <w:r w:rsidRPr="00C879D1">
        <w:rPr>
          <w:b/>
          <w:sz w:val="32"/>
          <w:szCs w:val="32"/>
        </w:rPr>
        <w:t xml:space="preserve"> </w:t>
      </w:r>
    </w:p>
    <w:p w:rsidR="004E66C5" w:rsidRDefault="004E66C5" w:rsidP="00241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C879D1">
        <w:rPr>
          <w:b/>
          <w:sz w:val="32"/>
          <w:szCs w:val="32"/>
        </w:rPr>
        <w:t>WRESTLING &amp; BOXING COMMISSION</w:t>
      </w:r>
    </w:p>
    <w:p w:rsidR="004E66C5" w:rsidRPr="00CD404D" w:rsidRDefault="004E66C5" w:rsidP="00241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</w:p>
    <w:p w:rsidR="004E66C5" w:rsidRDefault="004E66C5" w:rsidP="00241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MINUTES</w:t>
      </w:r>
    </w:p>
    <w:p w:rsidR="004E66C5" w:rsidRDefault="004E66C5" w:rsidP="00241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APRIL 10, 2014</w:t>
      </w:r>
    </w:p>
    <w:p w:rsidR="004E66C5" w:rsidRPr="008E57AF" w:rsidRDefault="004E66C5" w:rsidP="00241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444444"/>
          <w:sz w:val="22"/>
          <w:szCs w:val="22"/>
        </w:rPr>
      </w:pPr>
      <w:r w:rsidRPr="008E57AF">
        <w:rPr>
          <w:b/>
        </w:rPr>
        <w:t>BATON ROUGE, LA</w:t>
      </w:r>
    </w:p>
    <w:p w:rsidR="004E66C5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E66C5" w:rsidRDefault="004E66C5" w:rsidP="00241D8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E417D">
        <w:rPr>
          <w:b/>
          <w:sz w:val="22"/>
          <w:szCs w:val="22"/>
        </w:rPr>
        <w:t>ATTENDEES: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 xml:space="preserve">BUDDY EMBANATO (B.E.) </w:t>
      </w:r>
      <w:r w:rsidRPr="000D0588">
        <w:rPr>
          <w:sz w:val="22"/>
          <w:szCs w:val="22"/>
        </w:rPr>
        <w:br/>
        <w:t xml:space="preserve">JOHN GREEN, JR. (J.G.) </w:t>
      </w:r>
      <w:r w:rsidRPr="000D0588">
        <w:rPr>
          <w:sz w:val="22"/>
          <w:szCs w:val="22"/>
        </w:rPr>
        <w:br/>
        <w:t xml:space="preserve">PATRICK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 xml:space="preserve">.D.) </w:t>
      </w:r>
    </w:p>
    <w:p w:rsidR="004E66C5" w:rsidRPr="000D0588" w:rsidRDefault="004E66C5" w:rsidP="00241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0D0588">
        <w:rPr>
          <w:sz w:val="22"/>
          <w:szCs w:val="22"/>
        </w:rPr>
        <w:t>RUSSELL NAQUIN – DEP. COMMISSIONER (R.N.)</w:t>
      </w:r>
    </w:p>
    <w:p w:rsidR="004E66C5" w:rsidRDefault="004E66C5" w:rsidP="00241D8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t xml:space="preserve">   </w:t>
      </w:r>
      <w:r w:rsidRPr="000D0588">
        <w:t xml:space="preserve">   </w:t>
      </w:r>
      <w:r w:rsidRPr="00AB36FF">
        <w:rPr>
          <w:rFonts w:ascii="Times New Roman" w:hAnsi="Times New Roman" w:cs="Times New Roman"/>
        </w:rPr>
        <w:t>ADDIE FIELDS (A.F.) ACCT</w:t>
      </w:r>
      <w:r w:rsidRPr="00AB36FF">
        <w:rPr>
          <w:rFonts w:ascii="Times New Roman" w:hAnsi="Times New Roman" w:cs="Times New Roman"/>
        </w:rPr>
        <w:br/>
      </w:r>
    </w:p>
    <w:p w:rsidR="004E66C5" w:rsidRPr="004C101A" w:rsidRDefault="004E66C5" w:rsidP="00241D8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C101A">
        <w:rPr>
          <w:rFonts w:ascii="Times New Roman" w:hAnsi="Times New Roman"/>
          <w:b/>
        </w:rPr>
        <w:t>MINUTES:</w:t>
      </w: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J.G.</w:t>
      </w:r>
      <w:r w:rsidRPr="004C101A">
        <w:rPr>
          <w:rFonts w:ascii="Times New Roman" w:hAnsi="Times New Roman" w:cs="Times New Roman"/>
          <w:color w:val="auto"/>
        </w:rPr>
        <w:t xml:space="preserve"> moves to accept minutes as writte</w:t>
      </w:r>
      <w:r>
        <w:rPr>
          <w:rFonts w:ascii="Times New Roman" w:hAnsi="Times New Roman" w:cs="Times New Roman"/>
          <w:color w:val="auto"/>
        </w:rPr>
        <w:t>n</w:t>
      </w:r>
      <w:r w:rsidRPr="004C101A">
        <w:rPr>
          <w:rFonts w:ascii="Times New Roman" w:hAnsi="Times New Roman" w:cs="Times New Roman"/>
          <w:color w:val="auto"/>
        </w:rPr>
        <w:t>; B.E. seconds; passed, all ayes.</w:t>
      </w:r>
      <w:r>
        <w:rPr>
          <w:rFonts w:ascii="Times New Roman" w:hAnsi="Times New Roman" w:cs="Times New Roman"/>
          <w:color w:val="auto"/>
        </w:rPr>
        <w:t xml:space="preserve"> B.E.</w:t>
      </w:r>
      <w:r>
        <w:t xml:space="preserve"> </w:t>
      </w:r>
      <w:r w:rsidRPr="009D7F0C">
        <w:rPr>
          <w:rFonts w:ascii="Times New Roman" w:hAnsi="Times New Roman" w:cs="Times New Roman"/>
          <w:color w:val="auto"/>
        </w:rPr>
        <w:t>moves to p</w:t>
      </w:r>
      <w:r>
        <w:rPr>
          <w:rFonts w:ascii="Times New Roman" w:hAnsi="Times New Roman" w:cs="Times New Roman"/>
          <w:color w:val="auto"/>
        </w:rPr>
        <w:t>ay salaries and bills, J.</w:t>
      </w:r>
      <w:r w:rsidRPr="009D7F0C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 seconds; passed, all ayes.</w:t>
      </w:r>
    </w:p>
    <w:p w:rsidR="004E66C5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E66C5" w:rsidRDefault="004E66C5" w:rsidP="00241D8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 xml:space="preserve">LICENSE </w:t>
      </w:r>
      <w:r>
        <w:rPr>
          <w:rFonts w:ascii="Times New Roman" w:hAnsi="Times New Roman" w:cs="Times New Roman"/>
          <w:b/>
        </w:rPr>
        <w:t>RENEWALS/</w:t>
      </w:r>
      <w:r w:rsidRPr="00AB36FF">
        <w:rPr>
          <w:rFonts w:ascii="Times New Roman" w:hAnsi="Times New Roman" w:cs="Times New Roman"/>
          <w:b/>
        </w:rPr>
        <w:t>APPLICATIONS</w:t>
      </w:r>
      <w:r>
        <w:rPr>
          <w:rFonts w:ascii="Times New Roman" w:hAnsi="Times New Roman" w:cs="Times New Roman"/>
          <w:b/>
        </w:rPr>
        <w:t>:</w:t>
      </w: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044526">
        <w:rPr>
          <w:rFonts w:ascii="Times New Roman" w:hAnsi="Times New Roman" w:cs="Times New Roman"/>
          <w:color w:val="auto"/>
          <w:u w:val="single"/>
        </w:rPr>
        <w:t>Rich Clementi</w:t>
      </w:r>
      <w:r w:rsidRPr="009D7F0C">
        <w:rPr>
          <w:rFonts w:ascii="Times New Roman" w:hAnsi="Times New Roman" w:cs="Times New Roman"/>
          <w:color w:val="auto"/>
        </w:rPr>
        <w:t>:  promoter renewal MMA; J.G. moves to approve pending bond renewal; B.D. seconds; all ayes.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 xml:space="preserve">A.T. reminds Mr. Clementi about getting Federal ID numbers from contestants and to keep up with website entries.  </w:t>
      </w:r>
      <w:r>
        <w:rPr>
          <w:rFonts w:ascii="Times New Roman" w:hAnsi="Times New Roman" w:cs="Times New Roman"/>
          <w:color w:val="auto"/>
        </w:rPr>
        <w:t>Advises him to remind everyone</w:t>
      </w:r>
      <w:r w:rsidRPr="009D7F0C">
        <w:rPr>
          <w:rFonts w:ascii="Times New Roman" w:hAnsi="Times New Roman" w:cs="Times New Roman"/>
          <w:color w:val="auto"/>
        </w:rPr>
        <w:t xml:space="preserve"> that id's are required for MMA fighters.  He will pass it on to all.  Should be done a week before shows.  That way gives all time in case we need replacement fighters.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B16144" w:rsidRDefault="004E66C5" w:rsidP="00241D8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B16144">
        <w:rPr>
          <w:rFonts w:ascii="Times New Roman" w:hAnsi="Times New Roman" w:cs="Times New Roman"/>
          <w:b/>
        </w:rPr>
        <w:t>PAST SHOWS:</w:t>
      </w:r>
    </w:p>
    <w:p w:rsidR="004E66C5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 w:rsidRPr="009D7F0C">
        <w:rPr>
          <w:rFonts w:ascii="Times New Roman" w:hAnsi="Times New Roman" w:cs="Times New Roman"/>
          <w:color w:val="auto"/>
        </w:rPr>
        <w:t>2 MMA shows; Shreveport</w:t>
      </w:r>
      <w:r>
        <w:rPr>
          <w:rFonts w:ascii="Times New Roman" w:hAnsi="Times New Roman" w:cs="Times New Roman"/>
          <w:color w:val="auto"/>
        </w:rPr>
        <w:t xml:space="preserve"> &amp; S</w:t>
      </w:r>
      <w:r w:rsidRPr="009D7F0C">
        <w:rPr>
          <w:rFonts w:ascii="Times New Roman" w:hAnsi="Times New Roman" w:cs="Times New Roman"/>
          <w:color w:val="auto"/>
        </w:rPr>
        <w:t>ulfer; both ok...not as well attended but ok.  R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had numerous small shows (19) </w:t>
      </w:r>
      <w:r>
        <w:rPr>
          <w:rFonts w:ascii="Times New Roman" w:hAnsi="Times New Roman" w:cs="Times New Roman"/>
          <w:color w:val="auto"/>
        </w:rPr>
        <w:t xml:space="preserve">in </w:t>
      </w:r>
      <w:r w:rsidRPr="009D7F0C">
        <w:rPr>
          <w:rFonts w:ascii="Times New Roman" w:hAnsi="Times New Roman" w:cs="Times New Roman"/>
          <w:color w:val="auto"/>
        </w:rPr>
        <w:t>Plaq</w:t>
      </w:r>
      <w:r>
        <w:rPr>
          <w:rFonts w:ascii="Times New Roman" w:hAnsi="Times New Roman" w:cs="Times New Roman"/>
          <w:color w:val="auto"/>
        </w:rPr>
        <w:t xml:space="preserve">uemines &amp; at </w:t>
      </w:r>
      <w:r w:rsidRPr="009D7F0C">
        <w:rPr>
          <w:rFonts w:ascii="Times New Roman" w:hAnsi="Times New Roman" w:cs="Times New Roman"/>
          <w:color w:val="auto"/>
        </w:rPr>
        <w:t xml:space="preserve">Wrestlemania.  </w:t>
      </w:r>
      <w:r>
        <w:rPr>
          <w:rFonts w:ascii="Times New Roman" w:hAnsi="Times New Roman" w:cs="Times New Roman"/>
          <w:color w:val="auto"/>
        </w:rPr>
        <w:t>Independent</w:t>
      </w:r>
      <w:r w:rsidRPr="009D7F0C">
        <w:rPr>
          <w:rFonts w:ascii="Times New Roman" w:hAnsi="Times New Roman" w:cs="Times New Roman"/>
          <w:color w:val="auto"/>
        </w:rPr>
        <w:t xml:space="preserve"> shows </w:t>
      </w:r>
      <w:r>
        <w:rPr>
          <w:rFonts w:ascii="Times New Roman" w:hAnsi="Times New Roman" w:cs="Times New Roman"/>
          <w:color w:val="auto"/>
        </w:rPr>
        <w:t xml:space="preserve">with </w:t>
      </w:r>
      <w:r w:rsidRPr="009D7F0C">
        <w:rPr>
          <w:rFonts w:ascii="Times New Roman" w:hAnsi="Times New Roman" w:cs="Times New Roman"/>
          <w:color w:val="auto"/>
        </w:rPr>
        <w:t>Wrestlemania did very well. 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says if every organization was as professional as WWE we would never have any problems</w:t>
      </w:r>
      <w:r>
        <w:t>.</w:t>
      </w:r>
    </w:p>
    <w:p w:rsidR="004E66C5" w:rsidRDefault="004E66C5" w:rsidP="00241D8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E66C5" w:rsidRPr="00AB36FF" w:rsidRDefault="004E66C5" w:rsidP="00241D8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16144">
        <w:rPr>
          <w:rFonts w:ascii="Times New Roman" w:hAnsi="Times New Roman" w:cs="Times New Roman"/>
          <w:b/>
        </w:rPr>
        <w:t>UPCOMING SHOWS</w:t>
      </w:r>
      <w:r>
        <w:rPr>
          <w:rFonts w:ascii="Times New Roman" w:hAnsi="Times New Roman" w:cs="Times New Roman"/>
          <w:b/>
        </w:rPr>
        <w:t>:</w:t>
      </w: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9D7F0C">
        <w:rPr>
          <w:rFonts w:ascii="Times New Roman" w:hAnsi="Times New Roman" w:cs="Times New Roman"/>
          <w:color w:val="auto"/>
        </w:rPr>
        <w:t xml:space="preserve">ne boxing this Friday @ Houma @ Civic Center; 26th Belle of BR, Matt McGovern; 5/10, Evangeline Downs by </w:t>
      </w:r>
      <w:r>
        <w:rPr>
          <w:rFonts w:ascii="Times New Roman" w:hAnsi="Times New Roman" w:cs="Times New Roman"/>
          <w:color w:val="auto"/>
        </w:rPr>
        <w:t xml:space="preserve">Bad </w:t>
      </w:r>
      <w:r w:rsidRPr="009D7F0C">
        <w:rPr>
          <w:rFonts w:ascii="Times New Roman" w:hAnsi="Times New Roman" w:cs="Times New Roman"/>
          <w:color w:val="auto"/>
        </w:rPr>
        <w:t>Chad B</w:t>
      </w:r>
      <w:r>
        <w:rPr>
          <w:rFonts w:ascii="Times New Roman" w:hAnsi="Times New Roman" w:cs="Times New Roman"/>
          <w:color w:val="auto"/>
        </w:rPr>
        <w:t>roussard</w:t>
      </w:r>
      <w:r w:rsidRPr="009D7F0C">
        <w:rPr>
          <w:rFonts w:ascii="Times New Roman" w:hAnsi="Times New Roman" w:cs="Times New Roman"/>
          <w:color w:val="auto"/>
        </w:rPr>
        <w:t>; 5/24 Boxing in Monroe</w:t>
      </w:r>
      <w:r>
        <w:rPr>
          <w:rFonts w:ascii="Times New Roman" w:hAnsi="Times New Roman" w:cs="Times New Roman"/>
          <w:color w:val="auto"/>
        </w:rPr>
        <w:t>.</w:t>
      </w:r>
    </w:p>
    <w:p w:rsidR="004E66C5" w:rsidRPr="009D7F0C" w:rsidRDefault="004E66C5" w:rsidP="00241D8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 xml:space="preserve">MMA: 4/26 Rich Clementi in Slidell; Delta Downs </w:t>
      </w:r>
      <w:r>
        <w:rPr>
          <w:rFonts w:ascii="Times New Roman" w:hAnsi="Times New Roman" w:cs="Times New Roman"/>
          <w:color w:val="auto"/>
        </w:rPr>
        <w:t xml:space="preserve">on </w:t>
      </w:r>
      <w:r w:rsidRPr="009D7F0C">
        <w:rPr>
          <w:rFonts w:ascii="Times New Roman" w:hAnsi="Times New Roman" w:cs="Times New Roman"/>
          <w:color w:val="auto"/>
        </w:rPr>
        <w:t>5/3 by Scott Dawson; 17th in Monroe by A. Gray; 5/3 in Shreveport by K. Addison; June 20th @ Horseshoe Casino in Shreveport</w:t>
      </w:r>
      <w:r>
        <w:rPr>
          <w:rFonts w:ascii="Times New Roman" w:hAnsi="Times New Roman" w:cs="Times New Roman"/>
          <w:color w:val="auto"/>
        </w:rPr>
        <w:t>, TV show.</w:t>
      </w:r>
    </w:p>
    <w:p w:rsidR="004E66C5" w:rsidRPr="009D7F0C" w:rsidRDefault="004E66C5" w:rsidP="00241D8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</w:pPr>
      <w:r w:rsidRPr="009D7F0C">
        <w:rPr>
          <w:rFonts w:ascii="Times New Roman" w:hAnsi="Times New Roman" w:cs="Times New Roman"/>
          <w:color w:val="auto"/>
        </w:rPr>
        <w:t>T.F. moves to approve</w:t>
      </w:r>
      <w:r>
        <w:rPr>
          <w:rFonts w:ascii="Times New Roman" w:hAnsi="Times New Roman" w:cs="Times New Roman"/>
          <w:color w:val="auto"/>
        </w:rPr>
        <w:t xml:space="preserve"> all shows</w:t>
      </w:r>
      <w:r w:rsidRPr="009D7F0C">
        <w:rPr>
          <w:rFonts w:ascii="Times New Roman" w:hAnsi="Times New Roman" w:cs="Times New Roman"/>
          <w:color w:val="auto"/>
        </w:rPr>
        <w:t>; H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seconds; all shows approved; all ayes.</w:t>
      </w:r>
    </w:p>
    <w:p w:rsidR="004E66C5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E66C5" w:rsidRDefault="004E66C5" w:rsidP="00044526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>:</w:t>
      </w: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  <w:u w:val="single"/>
        </w:rPr>
        <w:t>On Risk Mgt bill</w:t>
      </w:r>
      <w:r w:rsidRPr="009D7F0C">
        <w:rPr>
          <w:rFonts w:ascii="Times New Roman" w:hAnsi="Times New Roman" w:cs="Times New Roman"/>
          <w:color w:val="auto"/>
        </w:rPr>
        <w:t>; they say</w:t>
      </w:r>
      <w:r>
        <w:rPr>
          <w:rFonts w:ascii="Times New Roman" w:hAnsi="Times New Roman" w:cs="Times New Roman"/>
          <w:color w:val="auto"/>
        </w:rPr>
        <w:t xml:space="preserve"> they spent $20k defending</w:t>
      </w:r>
      <w:r w:rsidRPr="009D7F0C">
        <w:rPr>
          <w:rFonts w:ascii="Times New Roman" w:hAnsi="Times New Roman" w:cs="Times New Roman"/>
          <w:color w:val="auto"/>
        </w:rPr>
        <w:t xml:space="preserve"> suit</w:t>
      </w:r>
      <w:r>
        <w:rPr>
          <w:rFonts w:ascii="Times New Roman" w:hAnsi="Times New Roman" w:cs="Times New Roman"/>
          <w:color w:val="auto"/>
        </w:rPr>
        <w:t xml:space="preserve"> against A.T.</w:t>
      </w:r>
      <w:r w:rsidRPr="009D7F0C">
        <w:rPr>
          <w:rFonts w:ascii="Times New Roman" w:hAnsi="Times New Roman" w:cs="Times New Roman"/>
          <w:color w:val="auto"/>
        </w:rPr>
        <w:t>;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moves we hold pmt to Risk Mgt until we get review of costs; H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seconds; passed, all ayes.  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J.G. s</w:t>
      </w:r>
      <w:r w:rsidRPr="009D7F0C">
        <w:rPr>
          <w:rFonts w:ascii="Times New Roman" w:hAnsi="Times New Roman" w:cs="Times New Roman"/>
          <w:color w:val="auto"/>
        </w:rPr>
        <w:t>till working on rule changes.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044526">
        <w:rPr>
          <w:rFonts w:ascii="Times New Roman" w:hAnsi="Times New Roman" w:cs="Times New Roman"/>
          <w:color w:val="auto"/>
          <w:u w:val="single"/>
        </w:rPr>
        <w:t>James Johnson issue</w:t>
      </w:r>
      <w:r w:rsidRPr="009D7F0C">
        <w:rPr>
          <w:rFonts w:ascii="Times New Roman" w:hAnsi="Times New Roman" w:cs="Times New Roman"/>
          <w:color w:val="auto"/>
        </w:rPr>
        <w:t xml:space="preserve">:  </w:t>
      </w:r>
      <w:r>
        <w:rPr>
          <w:rFonts w:ascii="Times New Roman" w:hAnsi="Times New Roman" w:cs="Times New Roman"/>
          <w:color w:val="auto"/>
        </w:rPr>
        <w:t xml:space="preserve">we have a complaint from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color w:val="auto"/>
            </w:rPr>
            <w:t>Oklahoma</w:t>
          </w:r>
        </w:smartTag>
      </w:smartTag>
      <w:r>
        <w:rPr>
          <w:rFonts w:ascii="Times New Roman" w:hAnsi="Times New Roman" w:cs="Times New Roman"/>
          <w:color w:val="auto"/>
        </w:rPr>
        <w:t xml:space="preserve"> about</w:t>
      </w:r>
      <w:r w:rsidRPr="009D7F0C">
        <w:rPr>
          <w:rFonts w:ascii="Times New Roman" w:hAnsi="Times New Roman" w:cs="Times New Roman"/>
          <w:color w:val="auto"/>
        </w:rPr>
        <w:t xml:space="preserve"> forged blood work</w:t>
      </w:r>
      <w:r>
        <w:rPr>
          <w:rFonts w:ascii="Times New Roman" w:hAnsi="Times New Roman" w:cs="Times New Roman"/>
          <w:color w:val="auto"/>
        </w:rPr>
        <w:t xml:space="preserve"> by James Johnson</w:t>
      </w:r>
      <w:r w:rsidRPr="009D7F0C">
        <w:rPr>
          <w:rFonts w:ascii="Times New Roman" w:hAnsi="Times New Roman" w:cs="Times New Roman"/>
          <w:color w:val="auto"/>
        </w:rPr>
        <w:t>. 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got a call from 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telling him he's won his last few fights and wants to re-apply f</w:t>
      </w:r>
      <w:r>
        <w:rPr>
          <w:rFonts w:ascii="Times New Roman" w:hAnsi="Times New Roman" w:cs="Times New Roman"/>
          <w:color w:val="auto"/>
        </w:rPr>
        <w:t>or a boxing</w:t>
      </w:r>
      <w:r w:rsidRPr="009D7F0C">
        <w:rPr>
          <w:rFonts w:ascii="Times New Roman" w:hAnsi="Times New Roman" w:cs="Times New Roman"/>
          <w:color w:val="auto"/>
        </w:rPr>
        <w:t xml:space="preserve"> license.  At present, at last 6 fights, the combi</w:t>
      </w:r>
      <w:r>
        <w:rPr>
          <w:rFonts w:ascii="Times New Roman" w:hAnsi="Times New Roman" w:cs="Times New Roman"/>
          <w:color w:val="auto"/>
        </w:rPr>
        <w:t>ned record of 6 opponents is 38W</w:t>
      </w:r>
      <w:r w:rsidRPr="009D7F0C">
        <w:rPr>
          <w:rFonts w:ascii="Times New Roman" w:hAnsi="Times New Roman" w:cs="Times New Roman"/>
          <w:color w:val="auto"/>
        </w:rPr>
        <w:t>-135</w:t>
      </w:r>
      <w:r>
        <w:rPr>
          <w:rFonts w:ascii="Times New Roman" w:hAnsi="Times New Roman" w:cs="Times New Roman"/>
          <w:color w:val="auto"/>
        </w:rPr>
        <w:t>L</w:t>
      </w:r>
      <w:r w:rsidRPr="009D7F0C">
        <w:rPr>
          <w:rFonts w:ascii="Times New Roman" w:hAnsi="Times New Roman" w:cs="Times New Roman"/>
          <w:color w:val="auto"/>
        </w:rPr>
        <w:t xml:space="preserve"> and 1 draw; he also applied in MO; ABC advised him not to apply as he has alleged to have forged blood work; he has been denied licenses in other states even though</w:t>
      </w:r>
      <w:r>
        <w:rPr>
          <w:rFonts w:ascii="Times New Roman" w:hAnsi="Times New Roman" w:cs="Times New Roman"/>
          <w:color w:val="auto"/>
        </w:rPr>
        <w:t xml:space="preserve"> he won his last fight.</w:t>
      </w:r>
    </w:p>
    <w:p w:rsidR="004E66C5" w:rsidRPr="009D7F0C" w:rsidRDefault="004E66C5" w:rsidP="009D7F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Due to these facts, A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states he should be not allowed to be associated with any sporting events in the state of</w:t>
      </w:r>
      <w:r>
        <w:rPr>
          <w:rFonts w:ascii="Times New Roman" w:hAnsi="Times New Roman" w:cs="Times New Roman"/>
          <w:color w:val="auto"/>
        </w:rPr>
        <w:t xml:space="preserve"> LA, </w:t>
      </w:r>
      <w:r w:rsidRPr="009D7F0C">
        <w:rPr>
          <w:rFonts w:ascii="Times New Roman" w:hAnsi="Times New Roman" w:cs="Times New Roman"/>
          <w:color w:val="auto"/>
        </w:rPr>
        <w:t>indefinitely.</w:t>
      </w:r>
    </w:p>
    <w:p w:rsidR="004E66C5" w:rsidRPr="009D7F0C" w:rsidRDefault="004E66C5" w:rsidP="009D7F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F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brings up that due to his physical condition he should never be able to fight in LA, period.</w:t>
      </w:r>
    </w:p>
    <w:p w:rsidR="004E66C5" w:rsidRPr="009D7F0C" w:rsidRDefault="004E66C5" w:rsidP="009D7F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0445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:  he's already on suspension in LA; 7 of 14 of </w:t>
      </w:r>
      <w:r>
        <w:rPr>
          <w:rFonts w:ascii="Times New Roman" w:hAnsi="Times New Roman" w:cs="Times New Roman"/>
          <w:color w:val="auto"/>
        </w:rPr>
        <w:t xml:space="preserve">his </w:t>
      </w:r>
      <w:r w:rsidRPr="009D7F0C">
        <w:rPr>
          <w:rFonts w:ascii="Times New Roman" w:hAnsi="Times New Roman" w:cs="Times New Roman"/>
          <w:color w:val="auto"/>
        </w:rPr>
        <w:t>last fights he TKO'd...we can do an immediate suspension due to danger to general public and other contestants.</w:t>
      </w:r>
      <w:r>
        <w:rPr>
          <w:rFonts w:ascii="Times New Roman" w:hAnsi="Times New Roman" w:cs="Times New Roman"/>
          <w:color w:val="auto"/>
        </w:rPr>
        <w:t xml:space="preserve"> Also, </w:t>
      </w:r>
      <w:r w:rsidRPr="009D7F0C">
        <w:rPr>
          <w:rFonts w:ascii="Times New Roman" w:hAnsi="Times New Roman" w:cs="Times New Roman"/>
          <w:color w:val="auto"/>
        </w:rPr>
        <w:t>Fight Fax doesn't want JJ on any fight cards.  A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suggests</w:t>
      </w:r>
      <w:r>
        <w:rPr>
          <w:rFonts w:ascii="Times New Roman" w:hAnsi="Times New Roman" w:cs="Times New Roman"/>
          <w:color w:val="auto"/>
        </w:rPr>
        <w:t xml:space="preserve"> we add to his suspension the</w:t>
      </w:r>
      <w:r w:rsidRPr="009D7F0C">
        <w:rPr>
          <w:rFonts w:ascii="Times New Roman" w:hAnsi="Times New Roman" w:cs="Times New Roman"/>
          <w:color w:val="auto"/>
        </w:rPr>
        <w:t xml:space="preserve"> OK charges and that 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compose a letter to </w:t>
      </w:r>
      <w:r>
        <w:rPr>
          <w:rFonts w:ascii="Times New Roman" w:hAnsi="Times New Roman" w:cs="Times New Roman"/>
          <w:color w:val="auto"/>
        </w:rPr>
        <w:t xml:space="preserve">him to </w:t>
      </w:r>
      <w:r w:rsidRPr="009D7F0C">
        <w:rPr>
          <w:rFonts w:ascii="Times New Roman" w:hAnsi="Times New Roman" w:cs="Times New Roman"/>
          <w:color w:val="auto"/>
        </w:rPr>
        <w:t>that effect.</w:t>
      </w:r>
    </w:p>
    <w:p w:rsidR="004E66C5" w:rsidRDefault="004E66C5" w:rsidP="009D7F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JG moves that, due to aforementioned facts, </w:t>
      </w:r>
      <w:r w:rsidRPr="009D7F0C">
        <w:rPr>
          <w:rFonts w:ascii="Times New Roman" w:hAnsi="Times New Roman" w:cs="Times New Roman"/>
          <w:color w:val="auto"/>
        </w:rPr>
        <w:t>we immediately suspend him from all ring sports in LA and issue an order he may n</w:t>
      </w:r>
      <w:r>
        <w:rPr>
          <w:rFonts w:ascii="Times New Roman" w:hAnsi="Times New Roman" w:cs="Times New Roman"/>
          <w:color w:val="auto"/>
        </w:rPr>
        <w:t>ot attend any events in any capacity</w:t>
      </w:r>
      <w:r w:rsidRPr="009D7F0C">
        <w:rPr>
          <w:rFonts w:ascii="Times New Roman" w:hAnsi="Times New Roman" w:cs="Times New Roman"/>
          <w:color w:val="auto"/>
        </w:rPr>
        <w:t xml:space="preserve"> other than a spectator. 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seconds; passed all ayes. 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will contact FightFax upon written notice from 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.  JG will also review whether we should give him a hearing or not.</w:t>
      </w:r>
    </w:p>
    <w:p w:rsidR="004E66C5" w:rsidRDefault="004E66C5" w:rsidP="009D7F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E66C5" w:rsidRDefault="004E66C5" w:rsidP="009D7F0C">
      <w:pPr>
        <w:pStyle w:val="Body1"/>
        <w:numPr>
          <w:ilvl w:val="0"/>
          <w:numId w:val="1"/>
        </w:numPr>
      </w:pPr>
      <w:r w:rsidRPr="009D7F0C">
        <w:rPr>
          <w:rFonts w:ascii="Times New Roman" w:hAnsi="Times New Roman"/>
          <w:b/>
          <w:sz w:val="22"/>
          <w:szCs w:val="22"/>
        </w:rPr>
        <w:t>NEW BUSINESS</w:t>
      </w:r>
      <w:r w:rsidRPr="00B16144">
        <w:t>:</w:t>
      </w: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. says a gentleman named </w:t>
      </w:r>
      <w:r w:rsidRPr="009D7F0C">
        <w:rPr>
          <w:rFonts w:ascii="Times New Roman" w:hAnsi="Times New Roman" w:cs="Times New Roman"/>
          <w:color w:val="auto"/>
        </w:rPr>
        <w:t xml:space="preserve">Gibson was supposed to be here from </w:t>
      </w:r>
      <w:r>
        <w:rPr>
          <w:rFonts w:ascii="Times New Roman" w:hAnsi="Times New Roman" w:cs="Times New Roman"/>
          <w:color w:val="auto"/>
        </w:rPr>
        <w:t>NABU</w:t>
      </w:r>
      <w:r w:rsidRPr="009D7F0C">
        <w:rPr>
          <w:rFonts w:ascii="Times New Roman" w:hAnsi="Times New Roman" w:cs="Times New Roman"/>
          <w:color w:val="auto"/>
        </w:rPr>
        <w:t xml:space="preserve"> to apply as a sanctioning body...J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moves to give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authority to g</w:t>
      </w:r>
      <w:r>
        <w:rPr>
          <w:rFonts w:ascii="Times New Roman" w:hAnsi="Times New Roman" w:cs="Times New Roman"/>
          <w:color w:val="auto"/>
        </w:rPr>
        <w:t>rant a championship fight to NABU</w:t>
      </w:r>
      <w:r w:rsidRPr="009D7F0C">
        <w:rPr>
          <w:rFonts w:ascii="Times New Roman" w:hAnsi="Times New Roman" w:cs="Times New Roman"/>
          <w:color w:val="auto"/>
        </w:rPr>
        <w:t xml:space="preserve"> provided that the fight is a bona fide competitive fight.  H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seconds; passed all ayes.</w:t>
      </w:r>
    </w:p>
    <w:p w:rsidR="004E66C5" w:rsidRPr="009D7F0C" w:rsidRDefault="004E66C5" w:rsidP="009D7F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4C410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 xml:space="preserve">James Gibson out of NABU from </w:t>
      </w:r>
      <w:smartTag w:uri="urn:schemas-microsoft-com:office:smarttags" w:element="City">
        <w:r w:rsidRPr="009D7F0C">
          <w:rPr>
            <w:rFonts w:ascii="Times New Roman" w:hAnsi="Times New Roman" w:cs="Times New Roman"/>
            <w:color w:val="auto"/>
          </w:rPr>
          <w:t>Shreveport</w:t>
        </w:r>
      </w:smartTag>
      <w:r>
        <w:rPr>
          <w:rFonts w:ascii="Times New Roman" w:hAnsi="Times New Roman" w:cs="Times New Roman"/>
          <w:color w:val="auto"/>
        </w:rPr>
        <w:t xml:space="preserve"> arrives to address the commission</w:t>
      </w:r>
      <w:r w:rsidRPr="009D7F0C">
        <w:rPr>
          <w:rFonts w:ascii="Times New Roman" w:hAnsi="Times New Roman" w:cs="Times New Roman"/>
          <w:color w:val="auto"/>
        </w:rPr>
        <w:t>; had 4 title fights; orig</w:t>
      </w:r>
      <w:r>
        <w:rPr>
          <w:rFonts w:ascii="Times New Roman" w:hAnsi="Times New Roman" w:cs="Times New Roman"/>
          <w:color w:val="auto"/>
        </w:rPr>
        <w:t>inally</w:t>
      </w:r>
      <w:r w:rsidRPr="009D7F0C">
        <w:rPr>
          <w:rFonts w:ascii="Times New Roman" w:hAnsi="Times New Roman" w:cs="Times New Roman"/>
          <w:color w:val="auto"/>
        </w:rPr>
        <w:t xml:space="preserve"> formed in 2011; he purchased it; fight in </w:t>
      </w:r>
      <w:smartTag w:uri="urn:schemas-microsoft-com:office:smarttags" w:element="place">
        <w:smartTag w:uri="urn:schemas-microsoft-com:office:smarttags" w:element="City">
          <w:r w:rsidRPr="009D7F0C">
            <w:rPr>
              <w:rFonts w:ascii="Times New Roman" w:hAnsi="Times New Roman" w:cs="Times New Roman"/>
              <w:color w:val="auto"/>
            </w:rPr>
            <w:t>Monroe</w:t>
          </w:r>
        </w:smartTag>
      </w:smartTag>
      <w:r w:rsidRPr="009D7F0C">
        <w:rPr>
          <w:rFonts w:ascii="Times New Roman" w:hAnsi="Times New Roman" w:cs="Times New Roman"/>
          <w:color w:val="auto"/>
        </w:rPr>
        <w:t xml:space="preserve"> on 5/24 by Hickson and he's been requested to do a title fight.  (</w:t>
      </w:r>
      <w:hyperlink r:id="rId7" w:history="1">
        <w:r w:rsidRPr="009D7F0C">
          <w:rPr>
            <w:rStyle w:val="Hyperlink0"/>
            <w:rFonts w:ascii="Times New Roman" w:hAnsi="Times New Roman"/>
            <w:color w:val="auto"/>
          </w:rPr>
          <w:t>NABUboxing.net</w:t>
        </w:r>
      </w:hyperlink>
      <w:r w:rsidRPr="009D7F0C">
        <w:rPr>
          <w:rFonts w:ascii="Times New Roman" w:hAnsi="Times New Roman" w:cs="Times New Roman"/>
          <w:color w:val="auto"/>
        </w:rPr>
        <w:t>); he's not a promoter just looking for sanctioning authority; works with Jim Erickson;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reviews specifics with him (what weight class, etc.); He reviews his criteria for his contestants for champions.</w:t>
      </w:r>
    </w:p>
    <w:p w:rsidR="004E66C5" w:rsidRPr="009D7F0C" w:rsidRDefault="004E66C5" w:rsidP="009D7F0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G moves that, based upon the fact that NABU is sanctioned by ABC, will give them sanctioning ability in LA;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seconds; passed all ayes; Mr. Gibson will keep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informed of progress of "title" shows.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:  @ Superdome the gate taxes were paid by the LA Superdome and not the WWE...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ABC Convention is July 26, 27th training sessions;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would like to commit to helping ABC out with the convention training sessions; also will need membership fee.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 xml:space="preserve">Ortho surgeons had seminar in NO and Dr. Leddis has been authorized to submit a bill to the legislature to allow sports teams/contestants to bring their own doctors to the State of </w:t>
      </w:r>
      <w:smartTag w:uri="urn:schemas-microsoft-com:office:smarttags" w:element="place">
        <w:r w:rsidRPr="009D7F0C">
          <w:rPr>
            <w:rFonts w:ascii="Times New Roman" w:hAnsi="Times New Roman" w:cs="Times New Roman"/>
            <w:color w:val="auto"/>
          </w:rPr>
          <w:t>LA.</w:t>
        </w:r>
      </w:smartTag>
      <w:r w:rsidRPr="009D7F0C">
        <w:rPr>
          <w:rFonts w:ascii="Times New Roman" w:hAnsi="Times New Roman" w:cs="Times New Roman"/>
          <w:color w:val="auto"/>
        </w:rPr>
        <w:t xml:space="preserve">  We need to support these efforts.  T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F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has reservations against unknown quacks possibly providing substandard care; A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reassures only Drs we know will be Okayed prior to events.</w:t>
      </w:r>
    </w:p>
    <w:p w:rsidR="004E66C5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E66C5" w:rsidRPr="00B16144" w:rsidRDefault="004E66C5" w:rsidP="009D7F0C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B16144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Financial year end is 6/30/2014; 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needs a new Adobe Pro Program to track bonds;</w:t>
      </w:r>
      <w:r>
        <w:rPr>
          <w:rFonts w:ascii="Times New Roman" w:hAnsi="Times New Roman" w:cs="Times New Roman"/>
          <w:color w:val="auto"/>
        </w:rPr>
        <w:t xml:space="preserve"> will inquire about </w:t>
      </w:r>
      <w:r w:rsidRPr="009D7F0C">
        <w:rPr>
          <w:rFonts w:ascii="Times New Roman" w:hAnsi="Times New Roman" w:cs="Times New Roman"/>
          <w:color w:val="auto"/>
        </w:rPr>
        <w:t xml:space="preserve">a 5 key version so Addie and others can </w:t>
      </w:r>
      <w:r>
        <w:rPr>
          <w:rFonts w:ascii="Times New Roman" w:hAnsi="Times New Roman" w:cs="Times New Roman"/>
          <w:color w:val="auto"/>
        </w:rPr>
        <w:t>take advantage of the program.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D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would like to move that next Boxing event on 5/10 that we have something special for Johnny Raymond; BE seconds;</w:t>
      </w:r>
      <w:r>
        <w:rPr>
          <w:rFonts w:ascii="Times New Roman" w:hAnsi="Times New Roman" w:cs="Times New Roman"/>
          <w:color w:val="auto"/>
        </w:rPr>
        <w:t xml:space="preserve"> passed, all ayes. </w:t>
      </w:r>
      <w:r w:rsidRPr="009D7F0C">
        <w:rPr>
          <w:rFonts w:ascii="Times New Roman" w:hAnsi="Times New Roman" w:cs="Times New Roman"/>
          <w:color w:val="auto"/>
        </w:rPr>
        <w:t>Addie - resend obit to B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>.</w:t>
      </w:r>
    </w:p>
    <w:p w:rsidR="004E66C5" w:rsidRPr="009D7F0C" w:rsidRDefault="004E66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4E66C5" w:rsidRPr="009D7F0C" w:rsidRDefault="004E66C5" w:rsidP="00131D8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  <w:color w:val="auto"/>
        </w:rPr>
      </w:pPr>
      <w:r w:rsidRPr="009D7F0C">
        <w:rPr>
          <w:rFonts w:ascii="Times New Roman" w:hAnsi="Times New Roman" w:cs="Times New Roman"/>
          <w:color w:val="auto"/>
        </w:rPr>
        <w:t>5/8 would be</w:t>
      </w:r>
      <w:r>
        <w:rPr>
          <w:rFonts w:ascii="Times New Roman" w:hAnsi="Times New Roman" w:cs="Times New Roman"/>
          <w:color w:val="auto"/>
        </w:rPr>
        <w:t xml:space="preserve"> a </w:t>
      </w:r>
      <w:r w:rsidRPr="009D7F0C">
        <w:rPr>
          <w:rFonts w:ascii="Times New Roman" w:hAnsi="Times New Roman" w:cs="Times New Roman"/>
          <w:color w:val="auto"/>
        </w:rPr>
        <w:t>good</w:t>
      </w:r>
      <w:r>
        <w:rPr>
          <w:rFonts w:ascii="Times New Roman" w:hAnsi="Times New Roman" w:cs="Times New Roman"/>
          <w:color w:val="auto"/>
        </w:rPr>
        <w:t xml:space="preserve"> date for next meeting</w:t>
      </w:r>
      <w:r w:rsidRPr="009D7F0C">
        <w:rPr>
          <w:rFonts w:ascii="Times New Roman" w:hAnsi="Times New Roman" w:cs="Times New Roman"/>
          <w:color w:val="auto"/>
        </w:rPr>
        <w:t xml:space="preserve"> for all....J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moves</w:t>
      </w:r>
      <w:r>
        <w:rPr>
          <w:rFonts w:ascii="Times New Roman" w:hAnsi="Times New Roman" w:cs="Times New Roman"/>
          <w:color w:val="auto"/>
        </w:rPr>
        <w:t xml:space="preserve"> to adjourn;</w:t>
      </w:r>
      <w:r w:rsidRPr="009D7F0C">
        <w:rPr>
          <w:rFonts w:ascii="Times New Roman" w:hAnsi="Times New Roman" w:cs="Times New Roman"/>
          <w:color w:val="auto"/>
        </w:rPr>
        <w:t xml:space="preserve"> H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>.</w:t>
      </w:r>
      <w:r w:rsidRPr="009D7F0C">
        <w:rPr>
          <w:rFonts w:ascii="Times New Roman" w:hAnsi="Times New Roman" w:cs="Times New Roman"/>
          <w:color w:val="auto"/>
        </w:rPr>
        <w:t xml:space="preserve"> seconds; passed all ayes</w:t>
      </w:r>
      <w:r>
        <w:rPr>
          <w:rFonts w:ascii="Times New Roman" w:hAnsi="Times New Roman" w:cs="Times New Roman"/>
          <w:color w:val="auto"/>
        </w:rPr>
        <w:t>; meeting adjourned.</w:t>
      </w:r>
    </w:p>
    <w:sectPr w:rsidR="004E66C5" w:rsidRPr="009D7F0C" w:rsidSect="009D7F0C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C5" w:rsidRDefault="004E66C5" w:rsidP="00091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E66C5" w:rsidRDefault="004E66C5" w:rsidP="00091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C5" w:rsidRDefault="004E66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C5" w:rsidRDefault="004E66C5" w:rsidP="00091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E66C5" w:rsidRDefault="004E66C5" w:rsidP="00091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C5" w:rsidRDefault="004E66C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F"/>
    <w:multiLevelType w:val="hybridMultilevel"/>
    <w:tmpl w:val="9050F7A6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CDD"/>
    <w:rsid w:val="00044526"/>
    <w:rsid w:val="00091CDD"/>
    <w:rsid w:val="000D0588"/>
    <w:rsid w:val="00131D8C"/>
    <w:rsid w:val="00241D86"/>
    <w:rsid w:val="004C101A"/>
    <w:rsid w:val="004C4108"/>
    <w:rsid w:val="004E66C5"/>
    <w:rsid w:val="00576EE4"/>
    <w:rsid w:val="005F6BFF"/>
    <w:rsid w:val="007E58F6"/>
    <w:rsid w:val="0083350B"/>
    <w:rsid w:val="008802BE"/>
    <w:rsid w:val="008E57AF"/>
    <w:rsid w:val="009D7F0C"/>
    <w:rsid w:val="00A11959"/>
    <w:rsid w:val="00AB36FF"/>
    <w:rsid w:val="00AE417D"/>
    <w:rsid w:val="00B16144"/>
    <w:rsid w:val="00C879D1"/>
    <w:rsid w:val="00CD404D"/>
    <w:rsid w:val="00D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1CDD"/>
    <w:rPr>
      <w:rFonts w:cs="Times New Roman"/>
      <w:u w:val="single"/>
    </w:rPr>
  </w:style>
  <w:style w:type="paragraph" w:customStyle="1" w:styleId="Body">
    <w:name w:val="Body"/>
    <w:uiPriority w:val="99"/>
    <w:rsid w:val="00091C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character" w:customStyle="1" w:styleId="Hyperlink0">
    <w:name w:val="Hyperlink.0"/>
    <w:basedOn w:val="Hyperlink"/>
    <w:uiPriority w:val="99"/>
    <w:rsid w:val="00091CDD"/>
  </w:style>
  <w:style w:type="paragraph" w:customStyle="1" w:styleId="HeaderFooter">
    <w:name w:val="Header &amp; Footer"/>
    <w:uiPriority w:val="99"/>
    <w:rsid w:val="00241D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1">
    <w:name w:val="Body 1"/>
    <w:uiPriority w:val="99"/>
    <w:rsid w:val="009D7F0C"/>
    <w:rPr>
      <w:rFonts w:ascii="Helvetica" w:eastAsia="Times New Roman" w:hAnsi="Helvetica"/>
      <w:noProof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BUbox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802</Words>
  <Characters>4573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</dc:title>
  <dc:subject/>
  <dc:creator>Dell Customer</dc:creator>
  <cp:keywords/>
  <dc:description/>
  <cp:lastModifiedBy>Dell Customer</cp:lastModifiedBy>
  <cp:revision>3</cp:revision>
  <cp:lastPrinted>2014-05-05T19:31:00Z</cp:lastPrinted>
  <dcterms:created xsi:type="dcterms:W3CDTF">2014-05-05T15:40:00Z</dcterms:created>
  <dcterms:modified xsi:type="dcterms:W3CDTF">2014-05-05T19:50:00Z</dcterms:modified>
</cp:coreProperties>
</file>